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34437" w14:textId="77777777" w:rsidR="001105C2" w:rsidRPr="00835D99" w:rsidRDefault="00AB220A" w:rsidP="00835D99">
      <w:pPr>
        <w:jc w:val="center"/>
        <w:outlineLvl w:val="0"/>
        <w:rPr>
          <w:rFonts w:ascii="Chalkduster" w:hAnsi="Chalkduster"/>
          <w:b/>
          <w:sz w:val="56"/>
        </w:rPr>
      </w:pPr>
      <w:r w:rsidRPr="00835D99">
        <w:rPr>
          <w:rFonts w:ascii="Chalkduster" w:hAnsi="Chalkduster"/>
          <w:b/>
          <w:sz w:val="56"/>
        </w:rPr>
        <w:t>Study Tog</w:t>
      </w:r>
      <w:r w:rsidR="00835D99" w:rsidRPr="00835D99">
        <w:rPr>
          <w:rFonts w:ascii="Chalkduster" w:hAnsi="Chalkduster"/>
          <w:b/>
          <w:sz w:val="56"/>
        </w:rPr>
        <w:t>ether, Again :)</w:t>
      </w:r>
    </w:p>
    <w:p w14:paraId="719CACF2" w14:textId="77777777" w:rsidR="00AB220A" w:rsidRPr="000614C1" w:rsidRDefault="001105C2" w:rsidP="001105C2">
      <w:pPr>
        <w:rPr>
          <w:rFonts w:ascii="Chalkduster" w:hAnsi="Chalkduster"/>
        </w:rPr>
      </w:pPr>
      <w:r w:rsidRPr="000614C1">
        <w:rPr>
          <w:rFonts w:ascii="Chalkduster" w:hAnsi="Chalkduster"/>
        </w:rPr>
        <w:t xml:space="preserve">This week, </w:t>
      </w:r>
      <w:r w:rsidR="00AB220A" w:rsidRPr="000614C1">
        <w:rPr>
          <w:rFonts w:ascii="Chalkduster" w:hAnsi="Chalkduster"/>
        </w:rPr>
        <w:t xml:space="preserve">work with your partner from last week* </w:t>
      </w:r>
      <w:r w:rsidRPr="000614C1">
        <w:rPr>
          <w:rFonts w:ascii="Chalkduster" w:hAnsi="Chalkduster"/>
        </w:rPr>
        <w:t xml:space="preserve">and pick one of the </w:t>
      </w:r>
      <w:r w:rsidR="000614C1" w:rsidRPr="000614C1">
        <w:rPr>
          <w:rFonts w:ascii="Chalkduster" w:hAnsi="Chalkduster"/>
          <w:b/>
        </w:rPr>
        <w:t>Old Testament</w:t>
      </w:r>
      <w:r w:rsidR="00AB220A" w:rsidRPr="000614C1">
        <w:rPr>
          <w:rFonts w:ascii="Chalkduster" w:hAnsi="Chalkduster"/>
          <w:b/>
        </w:rPr>
        <w:t xml:space="preserve"> kings</w:t>
      </w:r>
      <w:r w:rsidRPr="000614C1">
        <w:rPr>
          <w:rFonts w:ascii="Chalkduster" w:hAnsi="Chalkduster"/>
        </w:rPr>
        <w:t xml:space="preserve"> </w:t>
      </w:r>
      <w:r w:rsidR="000614C1" w:rsidRPr="000614C1">
        <w:rPr>
          <w:rFonts w:ascii="Chalkduster" w:hAnsi="Chalkduster"/>
        </w:rPr>
        <w:t>(listed below)</w:t>
      </w:r>
      <w:r w:rsidRPr="000614C1">
        <w:rPr>
          <w:rFonts w:ascii="Chalkduster" w:hAnsi="Chalkduster"/>
        </w:rPr>
        <w:t xml:space="preserve">, and read and study </w:t>
      </w:r>
      <w:r w:rsidR="00AB220A" w:rsidRPr="000614C1">
        <w:rPr>
          <w:rFonts w:ascii="Chalkduster" w:hAnsi="Chalkduster"/>
        </w:rPr>
        <w:t>them</w:t>
      </w:r>
      <w:r w:rsidRPr="000614C1">
        <w:rPr>
          <w:rFonts w:ascii="Chalkduster" w:hAnsi="Chalkduster"/>
        </w:rPr>
        <w:t xml:space="preserve"> on your own. Then, talk to your partner (in person or by phone</w:t>
      </w:r>
      <w:r w:rsidR="000614C1" w:rsidRPr="000614C1">
        <w:rPr>
          <w:rFonts w:ascii="Chalkduster" w:hAnsi="Chalkduster"/>
        </w:rPr>
        <w:t>, skype, etc.</w:t>
      </w:r>
      <w:r w:rsidRPr="000614C1">
        <w:rPr>
          <w:rFonts w:ascii="Chalkduster" w:hAnsi="Chalkduster"/>
        </w:rPr>
        <w:t xml:space="preserve">) about what you read and studied. </w:t>
      </w:r>
      <w:r w:rsidR="000614C1" w:rsidRPr="000614C1">
        <w:rPr>
          <w:rFonts w:ascii="Chalkduster" w:hAnsi="Chalkduster"/>
        </w:rPr>
        <w:t>Focus</w:t>
      </w:r>
      <w:r w:rsidR="000465BC" w:rsidRPr="000614C1">
        <w:rPr>
          <w:rFonts w:ascii="Chalkduster" w:hAnsi="Chalkduster"/>
        </w:rPr>
        <w:t xml:space="preserve"> on their </w:t>
      </w:r>
      <w:r w:rsidR="000465BC" w:rsidRPr="000614C1">
        <w:rPr>
          <w:rFonts w:ascii="Chalkduster" w:hAnsi="Chalkduster"/>
          <w:b/>
        </w:rPr>
        <w:t>decision-making</w:t>
      </w:r>
      <w:r w:rsidR="000465BC" w:rsidRPr="000614C1">
        <w:rPr>
          <w:rFonts w:ascii="Chalkduster" w:hAnsi="Chalkduster"/>
        </w:rPr>
        <w:t xml:space="preserve"> </w:t>
      </w:r>
      <w:r w:rsidR="000614C1" w:rsidRPr="000614C1">
        <w:rPr>
          <w:rFonts w:ascii="Chalkduster" w:hAnsi="Chalkduster"/>
        </w:rPr>
        <w:t>– questions to think about and answer are below.</w:t>
      </w:r>
    </w:p>
    <w:p w14:paraId="22A3BE3F" w14:textId="77777777" w:rsidR="00AB220A" w:rsidRPr="000614C1" w:rsidRDefault="00AB220A" w:rsidP="001105C2">
      <w:pPr>
        <w:rPr>
          <w:rFonts w:ascii="Chalkduster" w:hAnsi="Chalkduster"/>
        </w:rPr>
      </w:pPr>
    </w:p>
    <w:p w14:paraId="0DF9911E" w14:textId="77777777" w:rsidR="001105C2" w:rsidRPr="00311447" w:rsidRDefault="001105C2" w:rsidP="001105C2">
      <w:pPr>
        <w:widowControl w:val="0"/>
        <w:autoSpaceDE w:val="0"/>
        <w:autoSpaceDN w:val="0"/>
        <w:adjustRightInd w:val="0"/>
        <w:rPr>
          <w:rFonts w:ascii="Chalkduster" w:hAnsi="Chalkduster" w:cs="Garamond"/>
          <w:b/>
          <w:bCs/>
          <w:sz w:val="26"/>
          <w:szCs w:val="38"/>
        </w:rPr>
      </w:pPr>
      <w:bookmarkStart w:id="0" w:name="_GoBack"/>
      <w:bookmarkEnd w:id="0"/>
    </w:p>
    <w:p w14:paraId="3A40D2A3" w14:textId="77777777" w:rsidR="001105C2" w:rsidRPr="000614C1" w:rsidRDefault="001105C2" w:rsidP="001105C2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  <w:r w:rsidRPr="000614C1">
        <w:rPr>
          <w:rFonts w:ascii="Chalkduster" w:hAnsi="Chalkduster" w:cs="Garamond"/>
          <w:bCs/>
          <w:szCs w:val="38"/>
        </w:rPr>
        <w:t>Name</w:t>
      </w:r>
      <w:r w:rsidR="0076786D" w:rsidRPr="000614C1">
        <w:rPr>
          <w:rFonts w:ascii="Chalkduster" w:hAnsi="Chalkduster" w:cs="Garamond"/>
          <w:bCs/>
          <w:szCs w:val="38"/>
        </w:rPr>
        <w:t xml:space="preserve"> </w:t>
      </w:r>
      <w:r w:rsidRPr="000614C1">
        <w:rPr>
          <w:rFonts w:ascii="Chalkduster" w:hAnsi="Chalkduster" w:cs="Garamond"/>
          <w:bCs/>
          <w:szCs w:val="38"/>
        </w:rPr>
        <w:t>__________________________</w:t>
      </w:r>
      <w:r w:rsidR="0076786D" w:rsidRPr="000614C1">
        <w:rPr>
          <w:rFonts w:ascii="Chalkduster" w:hAnsi="Chalkduster" w:cs="Garamond"/>
          <w:bCs/>
          <w:szCs w:val="38"/>
        </w:rPr>
        <w:t>_____________________</w:t>
      </w:r>
      <w:r w:rsidRPr="000614C1">
        <w:rPr>
          <w:rFonts w:ascii="Chalkduster" w:hAnsi="Chalkduster" w:cs="Garamond"/>
          <w:bCs/>
          <w:szCs w:val="38"/>
        </w:rPr>
        <w:t>_</w:t>
      </w:r>
    </w:p>
    <w:p w14:paraId="63DD8D88" w14:textId="77777777" w:rsidR="001105C2" w:rsidRPr="000614C1" w:rsidRDefault="001105C2" w:rsidP="001105C2">
      <w:pPr>
        <w:widowControl w:val="0"/>
        <w:autoSpaceDE w:val="0"/>
        <w:autoSpaceDN w:val="0"/>
        <w:adjustRightInd w:val="0"/>
        <w:rPr>
          <w:rFonts w:ascii="Chalkduster" w:hAnsi="Chalkduster" w:cs="Garamond"/>
          <w:bCs/>
          <w:szCs w:val="38"/>
        </w:rPr>
      </w:pPr>
    </w:p>
    <w:p w14:paraId="458B7DD6" w14:textId="77777777" w:rsidR="000614C1" w:rsidRPr="000614C1" w:rsidRDefault="001105C2" w:rsidP="001105C2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  <w:r w:rsidRPr="000614C1">
        <w:rPr>
          <w:rFonts w:ascii="Chalkduster" w:hAnsi="Chalkduster" w:cs="Garamond"/>
          <w:bCs/>
          <w:szCs w:val="38"/>
        </w:rPr>
        <w:t>Partner’s name</w:t>
      </w:r>
      <w:r w:rsidR="0076786D" w:rsidRPr="000614C1">
        <w:rPr>
          <w:rFonts w:ascii="Chalkduster" w:hAnsi="Chalkduster" w:cs="Garamond"/>
          <w:bCs/>
          <w:szCs w:val="38"/>
        </w:rPr>
        <w:t xml:space="preserve"> </w:t>
      </w:r>
      <w:r w:rsidRPr="000614C1">
        <w:rPr>
          <w:rFonts w:ascii="Chalkduster" w:hAnsi="Chalkduster" w:cs="Garamond"/>
          <w:bCs/>
          <w:szCs w:val="38"/>
        </w:rPr>
        <w:t>___________________</w:t>
      </w:r>
      <w:r w:rsidR="0076786D" w:rsidRPr="000614C1">
        <w:rPr>
          <w:rFonts w:ascii="Chalkduster" w:hAnsi="Chalkduster" w:cs="Garamond"/>
          <w:bCs/>
          <w:szCs w:val="38"/>
        </w:rPr>
        <w:t>_________________</w:t>
      </w:r>
      <w:r w:rsidRPr="000614C1">
        <w:rPr>
          <w:rFonts w:ascii="Chalkduster" w:hAnsi="Chalkduster" w:cs="Garamond"/>
          <w:bCs/>
          <w:szCs w:val="38"/>
        </w:rPr>
        <w:t>____</w:t>
      </w:r>
    </w:p>
    <w:p w14:paraId="13675602" w14:textId="77777777" w:rsidR="000614C1" w:rsidRPr="000614C1" w:rsidRDefault="000614C1" w:rsidP="001105C2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</w:p>
    <w:p w14:paraId="7E5B4757" w14:textId="77777777" w:rsidR="000614C1" w:rsidRDefault="000614C1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  <w:r>
        <w:rPr>
          <w:rFonts w:ascii="Chalkduster" w:hAnsi="Chalkduster" w:cs="Garamond"/>
          <w:bCs/>
          <w:szCs w:val="38"/>
        </w:rPr>
        <w:t>Circle the name of the k</w:t>
      </w:r>
      <w:r w:rsidRPr="000614C1">
        <w:rPr>
          <w:rFonts w:ascii="Chalkduster" w:hAnsi="Chalkduster" w:cs="Garamond"/>
          <w:bCs/>
          <w:szCs w:val="38"/>
        </w:rPr>
        <w:t>ing</w:t>
      </w:r>
      <w:r>
        <w:rPr>
          <w:rFonts w:ascii="Chalkduster" w:hAnsi="Chalkduster" w:cs="Garamond"/>
          <w:bCs/>
          <w:szCs w:val="38"/>
        </w:rPr>
        <w:t xml:space="preserve"> you studied. </w:t>
      </w:r>
    </w:p>
    <w:p w14:paraId="0ECCD2CA" w14:textId="77777777" w:rsidR="00752539" w:rsidRDefault="00752539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</w:p>
    <w:p w14:paraId="62BF3E5C" w14:textId="77777777" w:rsidR="00752539" w:rsidRDefault="00752539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  <w:sectPr w:rsidR="00752539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5DC84B5A" w14:textId="77777777" w:rsidR="00752539" w:rsidRDefault="00752539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  <w:r>
        <w:rPr>
          <w:rFonts w:ascii="Chalkduster" w:hAnsi="Chalkduster" w:cs="Garamond"/>
          <w:bCs/>
          <w:szCs w:val="38"/>
        </w:rPr>
        <w:t xml:space="preserve">Saul </w:t>
      </w:r>
    </w:p>
    <w:p w14:paraId="67FFA62B" w14:textId="77777777" w:rsidR="00752539" w:rsidRDefault="00752539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  <w:r>
        <w:rPr>
          <w:rFonts w:ascii="Chalkduster" w:hAnsi="Chalkduster" w:cs="Garamond"/>
          <w:bCs/>
          <w:szCs w:val="38"/>
        </w:rPr>
        <w:t xml:space="preserve">David </w:t>
      </w:r>
    </w:p>
    <w:p w14:paraId="55969DBB" w14:textId="77777777" w:rsidR="00752539" w:rsidRDefault="00752539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  <w:r>
        <w:rPr>
          <w:rFonts w:ascii="Chalkduster" w:hAnsi="Chalkduster" w:cs="Garamond"/>
          <w:bCs/>
          <w:szCs w:val="38"/>
        </w:rPr>
        <w:t>Solomon</w:t>
      </w:r>
    </w:p>
    <w:p w14:paraId="0E2DEE2C" w14:textId="77777777" w:rsidR="00752539" w:rsidRDefault="00752539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  <w:r>
        <w:rPr>
          <w:rFonts w:ascii="Chalkduster" w:hAnsi="Chalkduster" w:cs="Garamond"/>
          <w:bCs/>
          <w:szCs w:val="38"/>
        </w:rPr>
        <w:t xml:space="preserve">Rehoboam </w:t>
      </w:r>
    </w:p>
    <w:p w14:paraId="1316BC4B" w14:textId="77777777" w:rsidR="00752539" w:rsidRDefault="00752539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  <w:r>
        <w:rPr>
          <w:rFonts w:ascii="Chalkduster" w:hAnsi="Chalkduster" w:cs="Garamond"/>
          <w:bCs/>
          <w:szCs w:val="38"/>
        </w:rPr>
        <w:t>Jeroboam</w:t>
      </w:r>
    </w:p>
    <w:p w14:paraId="6A424676" w14:textId="77777777" w:rsidR="00752539" w:rsidRDefault="00752539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  <w:r>
        <w:rPr>
          <w:rFonts w:ascii="Chalkduster" w:hAnsi="Chalkduster" w:cs="Garamond"/>
          <w:bCs/>
          <w:szCs w:val="38"/>
        </w:rPr>
        <w:t>Asa</w:t>
      </w:r>
    </w:p>
    <w:p w14:paraId="0B960612" w14:textId="77777777" w:rsidR="00044DE7" w:rsidRDefault="00752539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  <w:r>
        <w:rPr>
          <w:rFonts w:ascii="Chalkduster" w:hAnsi="Chalkduster" w:cs="Garamond"/>
          <w:bCs/>
          <w:szCs w:val="38"/>
        </w:rPr>
        <w:t>Ahab</w:t>
      </w:r>
      <w:r w:rsidR="00044DE7">
        <w:rPr>
          <w:rFonts w:ascii="Chalkduster" w:hAnsi="Chalkduster" w:cs="Garamond"/>
          <w:bCs/>
          <w:szCs w:val="38"/>
        </w:rPr>
        <w:t xml:space="preserve"> </w:t>
      </w:r>
    </w:p>
    <w:p w14:paraId="157394EB" w14:textId="77777777" w:rsidR="00617293" w:rsidRDefault="00044DE7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  <w:r>
        <w:rPr>
          <w:rFonts w:ascii="Chalkduster" w:hAnsi="Chalkduster" w:cs="Garamond"/>
          <w:bCs/>
          <w:szCs w:val="38"/>
        </w:rPr>
        <w:t>Jehu</w:t>
      </w:r>
    </w:p>
    <w:p w14:paraId="0E24AD94" w14:textId="77777777" w:rsidR="00617293" w:rsidRDefault="00617293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  <w:proofErr w:type="spellStart"/>
      <w:r>
        <w:rPr>
          <w:rFonts w:ascii="Chalkduster" w:hAnsi="Chalkduster" w:cs="Garamond"/>
          <w:bCs/>
          <w:szCs w:val="38"/>
        </w:rPr>
        <w:t>Joash</w:t>
      </w:r>
      <w:proofErr w:type="spellEnd"/>
      <w:r>
        <w:rPr>
          <w:rFonts w:ascii="Chalkduster" w:hAnsi="Chalkduster" w:cs="Garamond"/>
          <w:bCs/>
          <w:szCs w:val="38"/>
        </w:rPr>
        <w:t xml:space="preserve"> </w:t>
      </w:r>
      <w:r w:rsidRPr="00617293">
        <w:rPr>
          <w:rFonts w:ascii="Chalkduster" w:hAnsi="Chalkduster" w:cs="Garamond"/>
          <w:bCs/>
          <w:sz w:val="20"/>
          <w:szCs w:val="38"/>
        </w:rPr>
        <w:t>(Jehoash)</w:t>
      </w:r>
    </w:p>
    <w:p w14:paraId="3023AEB4" w14:textId="77777777" w:rsidR="000B7C44" w:rsidRDefault="00617293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  <w:r>
        <w:rPr>
          <w:rFonts w:ascii="Chalkduster" w:hAnsi="Chalkduster" w:cs="Garamond"/>
          <w:bCs/>
          <w:szCs w:val="38"/>
        </w:rPr>
        <w:t xml:space="preserve">Ahaz </w:t>
      </w:r>
    </w:p>
    <w:p w14:paraId="63F2021C" w14:textId="77777777" w:rsidR="00835D99" w:rsidRDefault="000B7C44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  <w:r>
        <w:rPr>
          <w:rFonts w:ascii="Chalkduster" w:hAnsi="Chalkduster" w:cs="Garamond"/>
          <w:bCs/>
          <w:szCs w:val="38"/>
        </w:rPr>
        <w:t>Hezekiah</w:t>
      </w:r>
      <w:r w:rsidR="00835D99">
        <w:rPr>
          <w:rFonts w:ascii="Chalkduster" w:hAnsi="Chalkduster" w:cs="Garamond"/>
          <w:bCs/>
          <w:szCs w:val="38"/>
        </w:rPr>
        <w:t xml:space="preserve"> </w:t>
      </w:r>
    </w:p>
    <w:p w14:paraId="5647DA64" w14:textId="77777777" w:rsidR="00835D99" w:rsidRDefault="00835D99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  <w:r>
        <w:rPr>
          <w:rFonts w:ascii="Chalkduster" w:hAnsi="Chalkduster" w:cs="Garamond"/>
          <w:bCs/>
          <w:szCs w:val="38"/>
        </w:rPr>
        <w:t xml:space="preserve">Manasseh </w:t>
      </w:r>
    </w:p>
    <w:p w14:paraId="1D920F96" w14:textId="77777777" w:rsidR="00835D99" w:rsidRDefault="00835D99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  <w:r>
        <w:rPr>
          <w:rFonts w:ascii="Chalkduster" w:hAnsi="Chalkduster" w:cs="Garamond"/>
          <w:bCs/>
          <w:szCs w:val="38"/>
        </w:rPr>
        <w:t xml:space="preserve">Josiah </w:t>
      </w:r>
    </w:p>
    <w:p w14:paraId="076CBE7E" w14:textId="77777777" w:rsidR="00752539" w:rsidRDefault="00752539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  <w:sectPr w:rsidR="00752539">
          <w:type w:val="continuous"/>
          <w:pgSz w:w="12240" w:h="15840"/>
          <w:pgMar w:top="1080" w:right="1080" w:bottom="1080" w:left="1080" w:header="720" w:footer="720" w:gutter="0"/>
          <w:cols w:num="4" w:space="720"/>
          <w:docGrid w:linePitch="360"/>
        </w:sectPr>
      </w:pPr>
    </w:p>
    <w:p w14:paraId="71D4A8CF" w14:textId="77777777" w:rsidR="00044DE7" w:rsidRDefault="00044DE7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</w:p>
    <w:p w14:paraId="065D0085" w14:textId="77777777" w:rsidR="000614C1" w:rsidRPr="00835D99" w:rsidRDefault="00044DE7" w:rsidP="00835D99">
      <w:pPr>
        <w:widowControl w:val="0"/>
        <w:autoSpaceDE w:val="0"/>
        <w:autoSpaceDN w:val="0"/>
        <w:adjustRightInd w:val="0"/>
        <w:ind w:left="720"/>
        <w:outlineLvl w:val="0"/>
        <w:rPr>
          <w:rFonts w:ascii="Chalkduster" w:hAnsi="Chalkduster" w:cs="Garamond"/>
          <w:bCs/>
          <w:sz w:val="20"/>
          <w:szCs w:val="38"/>
        </w:rPr>
      </w:pPr>
      <w:r w:rsidRPr="00835D99">
        <w:rPr>
          <w:rFonts w:ascii="Chalkduster" w:hAnsi="Chalkduster" w:cs="Garamond"/>
          <w:bCs/>
          <w:sz w:val="20"/>
          <w:szCs w:val="38"/>
        </w:rPr>
        <w:t xml:space="preserve">NOTE: </w:t>
      </w:r>
      <w:r w:rsidR="00617293" w:rsidRPr="00835D99">
        <w:rPr>
          <w:rFonts w:ascii="Chalkduster" w:hAnsi="Chalkduster" w:cs="Garamond"/>
          <w:bCs/>
          <w:sz w:val="20"/>
          <w:szCs w:val="38"/>
        </w:rPr>
        <w:t xml:space="preserve">There are two Jeroboams. </w:t>
      </w:r>
      <w:r w:rsidR="00835D99" w:rsidRPr="00835D99">
        <w:rPr>
          <w:rFonts w:ascii="Chalkduster" w:hAnsi="Chalkduster" w:cs="Garamond"/>
          <w:bCs/>
          <w:sz w:val="20"/>
          <w:szCs w:val="38"/>
        </w:rPr>
        <w:t xml:space="preserve">The one we’re talking about here is the </w:t>
      </w:r>
      <w:r w:rsidR="00835D99">
        <w:rPr>
          <w:rFonts w:ascii="Chalkduster" w:hAnsi="Chalkduster" w:cs="Garamond"/>
          <w:bCs/>
          <w:sz w:val="20"/>
          <w:szCs w:val="38"/>
        </w:rPr>
        <w:t xml:space="preserve">FIRST </w:t>
      </w:r>
      <w:r w:rsidR="00617293" w:rsidRPr="00835D99">
        <w:rPr>
          <w:rFonts w:ascii="Chalkduster" w:hAnsi="Chalkduster" w:cs="Garamond"/>
          <w:bCs/>
          <w:sz w:val="20"/>
          <w:szCs w:val="38"/>
        </w:rPr>
        <w:t xml:space="preserve">one – the son of </w:t>
      </w:r>
      <w:proofErr w:type="spellStart"/>
      <w:r w:rsidR="00617293" w:rsidRPr="00835D99">
        <w:rPr>
          <w:rFonts w:ascii="Chalkduster" w:hAnsi="Chalkduster" w:cs="Garamond"/>
          <w:bCs/>
          <w:sz w:val="20"/>
          <w:szCs w:val="38"/>
        </w:rPr>
        <w:t>Nebat</w:t>
      </w:r>
      <w:proofErr w:type="spellEnd"/>
      <w:r w:rsidR="00617293" w:rsidRPr="00835D99">
        <w:rPr>
          <w:rFonts w:ascii="Chalkduster" w:hAnsi="Chalkduster" w:cs="Garamond"/>
          <w:bCs/>
          <w:sz w:val="20"/>
          <w:szCs w:val="38"/>
        </w:rPr>
        <w:t>, the one in 1 Kings, NOT the one on 2 Kings 13-15.</w:t>
      </w:r>
    </w:p>
    <w:p w14:paraId="38E99069" w14:textId="77777777" w:rsidR="000614C1" w:rsidRDefault="000614C1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</w:p>
    <w:p w14:paraId="7355D86B" w14:textId="77777777" w:rsidR="000614C1" w:rsidRPr="000614C1" w:rsidRDefault="00752539" w:rsidP="000614C1">
      <w:pPr>
        <w:widowControl w:val="0"/>
        <w:autoSpaceDE w:val="0"/>
        <w:autoSpaceDN w:val="0"/>
        <w:adjustRightInd w:val="0"/>
        <w:outlineLvl w:val="0"/>
        <w:rPr>
          <w:rFonts w:ascii="Chalkduster" w:hAnsi="Chalkduster"/>
        </w:rPr>
      </w:pPr>
      <w:r>
        <w:rPr>
          <w:rFonts w:ascii="Chalkduster" w:hAnsi="Chalkduster" w:cs="Garamond"/>
          <w:bCs/>
          <w:szCs w:val="38"/>
        </w:rPr>
        <w:t xml:space="preserve">What did you learn from this </w:t>
      </w:r>
      <w:proofErr w:type="spellStart"/>
      <w:r>
        <w:rPr>
          <w:rFonts w:ascii="Chalkduster" w:hAnsi="Chalkduster" w:cs="Garamond"/>
          <w:bCs/>
          <w:szCs w:val="38"/>
        </w:rPr>
        <w:t>kings’s</w:t>
      </w:r>
      <w:proofErr w:type="spellEnd"/>
      <w:r>
        <w:rPr>
          <w:rFonts w:ascii="Chalkduster" w:hAnsi="Chalkduster" w:cs="Garamond"/>
          <w:bCs/>
          <w:szCs w:val="38"/>
        </w:rPr>
        <w:t xml:space="preserve"> life?</w:t>
      </w:r>
      <w:r w:rsidR="000614C1" w:rsidRPr="000614C1">
        <w:rPr>
          <w:rFonts w:ascii="Chalkduster" w:hAnsi="Chalkduster" w:cs="Garamond"/>
          <w:bCs/>
          <w:szCs w:val="38"/>
        </w:rPr>
        <w:t xml:space="preserve"> </w:t>
      </w:r>
      <w:r w:rsidR="000614C1" w:rsidRPr="000614C1">
        <w:rPr>
          <w:rFonts w:ascii="Chalkduster" w:hAnsi="Chalkduster"/>
        </w:rPr>
        <w:t xml:space="preserve">How did he make decisions? </w:t>
      </w:r>
      <w:r>
        <w:rPr>
          <w:rFonts w:ascii="Chalkduster" w:hAnsi="Chalkduster"/>
        </w:rPr>
        <w:t xml:space="preserve">Were they good or bad? </w:t>
      </w:r>
      <w:r w:rsidR="000614C1" w:rsidRPr="000614C1">
        <w:rPr>
          <w:rFonts w:ascii="Chalkduster" w:hAnsi="Chalkduster"/>
        </w:rPr>
        <w:t xml:space="preserve">What were the results of his decisions? What </w:t>
      </w:r>
      <w:r>
        <w:rPr>
          <w:rFonts w:ascii="Chalkduster" w:hAnsi="Chalkduster"/>
        </w:rPr>
        <w:t>lessons can we apply</w:t>
      </w:r>
      <w:r w:rsidR="00835D99">
        <w:rPr>
          <w:rFonts w:ascii="Chalkduster" w:hAnsi="Chalkduster"/>
        </w:rPr>
        <w:t xml:space="preserve"> to our lives and share</w:t>
      </w:r>
      <w:r>
        <w:rPr>
          <w:rFonts w:ascii="Chalkduster" w:hAnsi="Chalkduster"/>
        </w:rPr>
        <w:t>?</w:t>
      </w:r>
    </w:p>
    <w:p w14:paraId="3F5C7DA1" w14:textId="77777777" w:rsidR="000614C1" w:rsidRPr="000614C1" w:rsidRDefault="000614C1" w:rsidP="001105C2">
      <w:pPr>
        <w:widowControl w:val="0"/>
        <w:autoSpaceDE w:val="0"/>
        <w:autoSpaceDN w:val="0"/>
        <w:adjustRightInd w:val="0"/>
        <w:outlineLvl w:val="0"/>
        <w:rPr>
          <w:rFonts w:ascii="Chalkduster" w:hAnsi="Chalkduster" w:cs="Garamond"/>
          <w:bCs/>
          <w:szCs w:val="38"/>
        </w:rPr>
      </w:pPr>
    </w:p>
    <w:p w14:paraId="5A4C4D99" w14:textId="77777777" w:rsidR="00752539" w:rsidRPr="000E7AD1" w:rsidRDefault="000614C1" w:rsidP="00835D99">
      <w:pPr>
        <w:widowControl w:val="0"/>
        <w:autoSpaceDE w:val="0"/>
        <w:autoSpaceDN w:val="0"/>
        <w:adjustRightInd w:val="0"/>
        <w:spacing w:line="480" w:lineRule="auto"/>
        <w:outlineLvl w:val="0"/>
        <w:rPr>
          <w:rFonts w:ascii="Chalkduster" w:hAnsi="Chalkduster" w:cs="Garamond"/>
          <w:bCs/>
          <w:i/>
          <w:sz w:val="22"/>
          <w:szCs w:val="38"/>
        </w:rPr>
      </w:pPr>
      <w:r w:rsidRPr="000614C1">
        <w:rPr>
          <w:rFonts w:ascii="Chalkduster" w:hAnsi="Chalkduster" w:cs="Garamond"/>
          <w:bCs/>
          <w:szCs w:val="3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5D99">
        <w:rPr>
          <w:rFonts w:ascii="Chalkduster" w:hAnsi="Chalkduster" w:cs="Garamond"/>
          <w:bCs/>
          <w:szCs w:val="38"/>
        </w:rPr>
        <w:t>________________________________</w:t>
      </w:r>
      <w:r w:rsidR="00835D99" w:rsidRPr="000E7AD1">
        <w:rPr>
          <w:rFonts w:ascii="Chalkduster" w:hAnsi="Chalkduster" w:cs="Garamond"/>
          <w:i/>
          <w:sz w:val="22"/>
          <w:szCs w:val="38"/>
        </w:rPr>
        <w:t xml:space="preserve">Feel free to study more than one king if what’s written about yours is short! </w:t>
      </w:r>
    </w:p>
    <w:sectPr w:rsidR="00752539" w:rsidRPr="000E7AD1" w:rsidSect="00752539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58AF0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5C2"/>
    <w:rsid w:val="00044DE7"/>
    <w:rsid w:val="000465BC"/>
    <w:rsid w:val="000614C1"/>
    <w:rsid w:val="000B7C44"/>
    <w:rsid w:val="000E7AD1"/>
    <w:rsid w:val="001105C2"/>
    <w:rsid w:val="00311447"/>
    <w:rsid w:val="003D08A4"/>
    <w:rsid w:val="00617293"/>
    <w:rsid w:val="00752539"/>
    <w:rsid w:val="0076786D"/>
    <w:rsid w:val="00835D99"/>
    <w:rsid w:val="00987FA1"/>
    <w:rsid w:val="00AB220A"/>
    <w:rsid w:val="00DB7C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0B9988"/>
  <w15:docId w15:val="{D6452BF4-E1FF-9D42-AB02-24373539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5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rsid w:val="00013DAD"/>
    <w:pPr>
      <w:keepNext/>
      <w:numPr>
        <w:numId w:val="1"/>
      </w:numPr>
      <w:outlineLvl w:val="0"/>
    </w:pPr>
    <w:rPr>
      <w:rFonts w:ascii="Arial" w:eastAsia="MS Gothic" w:hAnsi="Arial"/>
    </w:rPr>
  </w:style>
  <w:style w:type="paragraph" w:customStyle="1" w:styleId="NoteLevel2">
    <w:name w:val="Note Level 2"/>
    <w:basedOn w:val="Normal"/>
    <w:rsid w:val="00013DAD"/>
    <w:pPr>
      <w:keepNext/>
      <w:numPr>
        <w:ilvl w:val="1"/>
        <w:numId w:val="1"/>
      </w:numPr>
      <w:outlineLvl w:val="1"/>
    </w:pPr>
    <w:rPr>
      <w:rFonts w:ascii="Arial" w:eastAsia="MS Gothic" w:hAnsi="Arial"/>
    </w:rPr>
  </w:style>
  <w:style w:type="paragraph" w:customStyle="1" w:styleId="NoteLevel3">
    <w:name w:val="Note Level 3"/>
    <w:basedOn w:val="Normal"/>
    <w:rsid w:val="00013DAD"/>
    <w:pPr>
      <w:keepNext/>
      <w:numPr>
        <w:ilvl w:val="2"/>
        <w:numId w:val="1"/>
      </w:numPr>
      <w:outlineLvl w:val="2"/>
    </w:pPr>
    <w:rPr>
      <w:rFonts w:ascii="Arial" w:eastAsia="MS Gothic" w:hAnsi="Arial"/>
    </w:rPr>
  </w:style>
  <w:style w:type="paragraph" w:customStyle="1" w:styleId="NoteLevel4">
    <w:name w:val="Note Level 4"/>
    <w:basedOn w:val="Normal"/>
    <w:rsid w:val="00013DAD"/>
    <w:pPr>
      <w:keepNext/>
      <w:numPr>
        <w:ilvl w:val="3"/>
        <w:numId w:val="1"/>
      </w:numPr>
      <w:outlineLvl w:val="3"/>
    </w:pPr>
    <w:rPr>
      <w:rFonts w:ascii="Arial" w:eastAsia="MS Gothic" w:hAnsi="Arial"/>
    </w:rPr>
  </w:style>
  <w:style w:type="paragraph" w:customStyle="1" w:styleId="NoteLevel5">
    <w:name w:val="Note Level 5"/>
    <w:basedOn w:val="Normal"/>
    <w:rsid w:val="00013DAD"/>
    <w:pPr>
      <w:keepNext/>
      <w:numPr>
        <w:ilvl w:val="4"/>
        <w:numId w:val="1"/>
      </w:numPr>
      <w:outlineLvl w:val="4"/>
    </w:pPr>
    <w:rPr>
      <w:rFonts w:ascii="Arial" w:eastAsia="MS Gothic" w:hAnsi="Arial"/>
    </w:rPr>
  </w:style>
  <w:style w:type="paragraph" w:customStyle="1" w:styleId="NoteLevel6">
    <w:name w:val="Note Level 6"/>
    <w:basedOn w:val="Normal"/>
    <w:rsid w:val="00013DAD"/>
    <w:pPr>
      <w:keepNext/>
      <w:numPr>
        <w:ilvl w:val="5"/>
        <w:numId w:val="1"/>
      </w:numPr>
      <w:outlineLvl w:val="5"/>
    </w:pPr>
    <w:rPr>
      <w:rFonts w:ascii="Arial" w:eastAsia="MS Gothic" w:hAnsi="Arial"/>
    </w:rPr>
  </w:style>
  <w:style w:type="paragraph" w:customStyle="1" w:styleId="NoteLevel7">
    <w:name w:val="Note Level 7"/>
    <w:basedOn w:val="Normal"/>
    <w:rsid w:val="00013DAD"/>
    <w:pPr>
      <w:keepNext/>
      <w:numPr>
        <w:ilvl w:val="6"/>
        <w:numId w:val="1"/>
      </w:numPr>
      <w:outlineLvl w:val="6"/>
    </w:pPr>
    <w:rPr>
      <w:rFonts w:ascii="Arial" w:eastAsia="MS Gothic" w:hAnsi="Arial"/>
    </w:rPr>
  </w:style>
  <w:style w:type="paragraph" w:customStyle="1" w:styleId="NoteLevel8">
    <w:name w:val="Note Level 8"/>
    <w:basedOn w:val="Normal"/>
    <w:rsid w:val="00013DAD"/>
    <w:pPr>
      <w:keepNext/>
      <w:numPr>
        <w:ilvl w:val="7"/>
        <w:numId w:val="1"/>
      </w:numPr>
      <w:outlineLvl w:val="7"/>
    </w:pPr>
    <w:rPr>
      <w:rFonts w:ascii="Arial" w:eastAsia="MS Gothic" w:hAnsi="Arial"/>
    </w:rPr>
  </w:style>
  <w:style w:type="paragraph" w:customStyle="1" w:styleId="NoteLevel9">
    <w:name w:val="Note Level 9"/>
    <w:basedOn w:val="Normal"/>
    <w:rsid w:val="00013DAD"/>
    <w:pPr>
      <w:keepNext/>
      <w:numPr>
        <w:ilvl w:val="8"/>
        <w:numId w:val="1"/>
      </w:numPr>
      <w:outlineLvl w:val="8"/>
    </w:pPr>
    <w:rPr>
      <w:rFonts w:ascii="Arial" w:eastAsia="MS Gothic" w:hAnsi="Arial"/>
    </w:rPr>
  </w:style>
  <w:style w:type="paragraph" w:styleId="ListParagraph">
    <w:name w:val="List Paragraph"/>
    <w:basedOn w:val="Normal"/>
    <w:uiPriority w:val="34"/>
    <w:qFormat/>
    <w:rsid w:val="00835D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5D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D9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5D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D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198</Words>
  <Characters>1132</Characters>
  <Application>Microsoft Office Word</Application>
  <DocSecurity>0</DocSecurity>
  <Lines>9</Lines>
  <Paragraphs>2</Paragraphs>
  <ScaleCrop>false</ScaleCrop>
  <Company>Yale University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LaTisha Campbell</cp:lastModifiedBy>
  <cp:revision>10</cp:revision>
  <dcterms:created xsi:type="dcterms:W3CDTF">2013-07-27T22:00:00Z</dcterms:created>
  <dcterms:modified xsi:type="dcterms:W3CDTF">2021-09-01T15:50:00Z</dcterms:modified>
</cp:coreProperties>
</file>